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F4" w:rsidRPr="00D532F4" w:rsidRDefault="00D532F4" w:rsidP="00D532F4">
      <w:pPr>
        <w:ind w:firstLine="720"/>
        <w:rPr>
          <w:rFonts w:ascii="Book Antiqua" w:hAnsi="Book Antiqua"/>
        </w:rPr>
      </w:pPr>
      <w:r w:rsidRPr="0074075E">
        <w:rPr>
          <w:rFonts w:ascii="Book Antiqua" w:hAnsi="Book Antiqua"/>
        </w:rPr>
        <w:t xml:space="preserve">During the span of his diverse career, </w:t>
      </w:r>
      <w:r w:rsidRPr="00D532F4">
        <w:rPr>
          <w:rFonts w:ascii="Book Antiqua" w:hAnsi="Book Antiqua"/>
          <w:b/>
        </w:rPr>
        <w:t>Rob Evan</w:t>
      </w:r>
      <w:r>
        <w:rPr>
          <w:rFonts w:ascii="Book Antiqua" w:hAnsi="Book Antiqua"/>
        </w:rPr>
        <w:t xml:space="preserve"> </w:t>
      </w:r>
      <w:r w:rsidRPr="00D532F4">
        <w:rPr>
          <w:rFonts w:ascii="Book Antiqua" w:hAnsi="Book Antiqua"/>
        </w:rPr>
        <w:t xml:space="preserve">has performed in seven leading roles on the New York Stage including the original Broadway cast of </w:t>
      </w:r>
      <w:r w:rsidRPr="00D532F4">
        <w:rPr>
          <w:rFonts w:ascii="Book Antiqua" w:hAnsi="Book Antiqua"/>
          <w:i/>
        </w:rPr>
        <w:t>Jekyll &amp; Hyde</w:t>
      </w:r>
      <w:r w:rsidRPr="00D532F4">
        <w:rPr>
          <w:rFonts w:ascii="Book Antiqua" w:hAnsi="Book Antiqua"/>
        </w:rPr>
        <w:t xml:space="preserve">, playing the title roles for three years and over 1,000 performances worldwide. He also appeared on Broadway as Jean </w:t>
      </w:r>
      <w:proofErr w:type="spellStart"/>
      <w:r w:rsidRPr="00D532F4">
        <w:rPr>
          <w:rFonts w:ascii="Book Antiqua" w:hAnsi="Book Antiqua"/>
        </w:rPr>
        <w:t>Valjean</w:t>
      </w:r>
      <w:proofErr w:type="spellEnd"/>
      <w:r w:rsidRPr="00D532F4">
        <w:rPr>
          <w:rFonts w:ascii="Book Antiqua" w:hAnsi="Book Antiqua"/>
        </w:rPr>
        <w:t xml:space="preserve"> in </w:t>
      </w:r>
      <w:r w:rsidRPr="00D532F4">
        <w:rPr>
          <w:rFonts w:ascii="Book Antiqua" w:hAnsi="Book Antiqua"/>
          <w:i/>
        </w:rPr>
        <w:t xml:space="preserve">Les </w:t>
      </w:r>
      <w:proofErr w:type="spellStart"/>
      <w:r w:rsidRPr="00D532F4">
        <w:rPr>
          <w:rFonts w:ascii="Book Antiqua" w:hAnsi="Book Antiqua"/>
          <w:i/>
        </w:rPr>
        <w:t>Miserables</w:t>
      </w:r>
      <w:proofErr w:type="spellEnd"/>
      <w:r w:rsidRPr="00D532F4">
        <w:rPr>
          <w:rFonts w:ascii="Book Antiqua" w:hAnsi="Book Antiqua"/>
        </w:rPr>
        <w:t xml:space="preserve">, </w:t>
      </w:r>
      <w:proofErr w:type="spellStart"/>
      <w:r w:rsidRPr="00D532F4">
        <w:rPr>
          <w:rFonts w:ascii="Book Antiqua" w:hAnsi="Book Antiqua"/>
        </w:rPr>
        <w:t>Kerchak</w:t>
      </w:r>
      <w:proofErr w:type="spellEnd"/>
      <w:r w:rsidRPr="00D532F4">
        <w:rPr>
          <w:rFonts w:ascii="Book Antiqua" w:hAnsi="Book Antiqua"/>
        </w:rPr>
        <w:t xml:space="preserve"> in </w:t>
      </w:r>
      <w:r w:rsidRPr="00D532F4">
        <w:rPr>
          <w:rFonts w:ascii="Book Antiqua" w:hAnsi="Book Antiqua"/>
          <w:i/>
        </w:rPr>
        <w:t>Disney’s Tarzan</w:t>
      </w:r>
      <w:r w:rsidRPr="00D532F4">
        <w:rPr>
          <w:rFonts w:ascii="Book Antiqua" w:hAnsi="Book Antiqua"/>
        </w:rPr>
        <w:t xml:space="preserve">, "The Dentist" in </w:t>
      </w:r>
      <w:r w:rsidRPr="00D532F4">
        <w:rPr>
          <w:rFonts w:ascii="Book Antiqua" w:hAnsi="Book Antiqua"/>
          <w:i/>
        </w:rPr>
        <w:t>Little Shop of Horrors</w:t>
      </w:r>
      <w:r w:rsidRPr="00D532F4">
        <w:rPr>
          <w:rFonts w:ascii="Book Antiqua" w:hAnsi="Book Antiqua"/>
        </w:rPr>
        <w:t xml:space="preserve">, and Count von </w:t>
      </w:r>
      <w:proofErr w:type="spellStart"/>
      <w:r w:rsidRPr="00D532F4">
        <w:rPr>
          <w:rFonts w:ascii="Book Antiqua" w:hAnsi="Book Antiqua"/>
        </w:rPr>
        <w:t>Krolock</w:t>
      </w:r>
      <w:proofErr w:type="spellEnd"/>
      <w:r w:rsidRPr="00D532F4">
        <w:rPr>
          <w:rFonts w:ascii="Book Antiqua" w:hAnsi="Book Antiqua"/>
        </w:rPr>
        <w:t xml:space="preserve"> in Jim Steinman’s </w:t>
      </w:r>
      <w:r w:rsidRPr="00D532F4">
        <w:rPr>
          <w:rFonts w:ascii="Book Antiqua" w:hAnsi="Book Antiqua"/>
          <w:i/>
        </w:rPr>
        <w:t>Dance of the Vampires</w:t>
      </w:r>
      <w:r w:rsidRPr="00D532F4">
        <w:rPr>
          <w:rFonts w:ascii="Book Antiqua" w:hAnsi="Book Antiqua"/>
        </w:rPr>
        <w:t xml:space="preserve">. Off-Broadway, Rob created the roles of The </w:t>
      </w:r>
      <w:proofErr w:type="spellStart"/>
      <w:r w:rsidRPr="00D532F4">
        <w:rPr>
          <w:rFonts w:ascii="Book Antiqua" w:hAnsi="Book Antiqua"/>
        </w:rPr>
        <w:t>Dancin</w:t>
      </w:r>
      <w:proofErr w:type="spellEnd"/>
      <w:r w:rsidRPr="00D532F4">
        <w:rPr>
          <w:rFonts w:ascii="Book Antiqua" w:hAnsi="Book Antiqua"/>
        </w:rPr>
        <w:t xml:space="preserve">’ Kid in </w:t>
      </w:r>
      <w:r w:rsidRPr="00D532F4">
        <w:rPr>
          <w:rFonts w:ascii="Book Antiqua" w:hAnsi="Book Antiqua"/>
          <w:i/>
        </w:rPr>
        <w:t>Johnny Guitar</w:t>
      </w:r>
      <w:r w:rsidRPr="00D532F4">
        <w:rPr>
          <w:rFonts w:ascii="Book Antiqua" w:hAnsi="Book Antiqua"/>
        </w:rPr>
        <w:t xml:space="preserve"> and the hero Miles Hendon in Neil Berg's </w:t>
      </w:r>
      <w:r w:rsidRPr="00D532F4">
        <w:rPr>
          <w:rFonts w:ascii="Book Antiqua" w:hAnsi="Book Antiqua"/>
          <w:i/>
        </w:rPr>
        <w:t>The Prince and the Pauper</w:t>
      </w:r>
      <w:r w:rsidRPr="00D532F4">
        <w:rPr>
          <w:rFonts w:ascii="Book Antiqua" w:hAnsi="Book Antiqua"/>
        </w:rPr>
        <w:t>.</w:t>
      </w:r>
    </w:p>
    <w:p w:rsidR="00D532F4" w:rsidRPr="00D532F4" w:rsidRDefault="00D532F4" w:rsidP="00D532F4">
      <w:pPr>
        <w:ind w:firstLine="720"/>
        <w:rPr>
          <w:rFonts w:ascii="Book Antiqua" w:hAnsi="Book Antiqua"/>
        </w:rPr>
      </w:pPr>
      <w:r w:rsidRPr="00D532F4">
        <w:rPr>
          <w:rFonts w:ascii="Book Antiqua" w:hAnsi="Book Antiqua"/>
        </w:rPr>
        <w:t xml:space="preserve">As a vocalist and recording artist, Rob </w:t>
      </w:r>
      <w:r w:rsidR="00D603BF">
        <w:rPr>
          <w:rFonts w:ascii="Book Antiqua" w:hAnsi="Book Antiqua"/>
        </w:rPr>
        <w:t>was</w:t>
      </w:r>
      <w:r w:rsidRPr="00D532F4">
        <w:rPr>
          <w:rFonts w:ascii="Book Antiqua" w:hAnsi="Book Antiqua"/>
        </w:rPr>
        <w:t xml:space="preserve"> a member of the multi-platinum-selling rock band, the </w:t>
      </w:r>
      <w:r w:rsidRPr="00D532F4">
        <w:rPr>
          <w:rFonts w:ascii="Book Antiqua" w:hAnsi="Book Antiqua"/>
          <w:i/>
        </w:rPr>
        <w:t>Trans-Siberian Orchestra</w:t>
      </w:r>
      <w:r w:rsidRPr="00D532F4">
        <w:rPr>
          <w:rFonts w:ascii="Book Antiqua" w:hAnsi="Book Antiqua"/>
        </w:rPr>
        <w:t xml:space="preserve">. He can be heard on TSO's </w:t>
      </w:r>
      <w:r w:rsidRPr="00D532F4">
        <w:rPr>
          <w:rFonts w:ascii="Book Antiqua" w:hAnsi="Book Antiqua"/>
          <w:i/>
        </w:rPr>
        <w:t>The Lost Christmas Eve</w:t>
      </w:r>
      <w:r w:rsidRPr="00D532F4">
        <w:rPr>
          <w:rFonts w:ascii="Book Antiqua" w:hAnsi="Book Antiqua"/>
        </w:rPr>
        <w:t xml:space="preserve"> (Certified Platinum -Lava/Atlantic) and their latest release, </w:t>
      </w:r>
      <w:proofErr w:type="spellStart"/>
      <w:r w:rsidRPr="00D532F4">
        <w:rPr>
          <w:rFonts w:ascii="Book Antiqua" w:hAnsi="Book Antiqua"/>
          <w:i/>
        </w:rPr>
        <w:t>Nightcastle</w:t>
      </w:r>
      <w:proofErr w:type="spellEnd"/>
      <w:r w:rsidRPr="00D532F4">
        <w:rPr>
          <w:rFonts w:ascii="Book Antiqua" w:hAnsi="Book Antiqua"/>
        </w:rPr>
        <w:t xml:space="preserve">, which debuted at #5 on Billboard's Top 100 (currently certified Gold -Atlantic Records). He has played in arenas across the country for up to 20,000 people. Rob has toured Europe and the US with TSO as Beethoven in their Rock Opera, </w:t>
      </w:r>
      <w:r w:rsidRPr="00D532F4">
        <w:rPr>
          <w:rFonts w:ascii="Book Antiqua" w:hAnsi="Book Antiqua"/>
          <w:i/>
        </w:rPr>
        <w:t>Beethoven's Last Night</w:t>
      </w:r>
      <w:r w:rsidRPr="00D532F4">
        <w:rPr>
          <w:rFonts w:ascii="Book Antiqua" w:hAnsi="Book Antiqua"/>
        </w:rPr>
        <w:t xml:space="preserve">. Rob has opened for and performed with Sir Elton John, Trisha Yearwood, Linda Eder, Phil Collins, REM, Bonnie Tyler, John Cougar </w:t>
      </w:r>
      <w:proofErr w:type="spellStart"/>
      <w:r w:rsidRPr="00D532F4">
        <w:rPr>
          <w:rFonts w:ascii="Book Antiqua" w:hAnsi="Book Antiqua"/>
        </w:rPr>
        <w:t>Mellencamp</w:t>
      </w:r>
      <w:proofErr w:type="spellEnd"/>
      <w:r w:rsidRPr="00D532F4">
        <w:rPr>
          <w:rFonts w:ascii="Book Antiqua" w:hAnsi="Book Antiqua"/>
        </w:rPr>
        <w:t xml:space="preserve">, Joe Walsh, Usher and Michael Crawford, among others. </w:t>
      </w:r>
    </w:p>
    <w:p w:rsidR="00D532F4" w:rsidRPr="00D532F4" w:rsidRDefault="00D532F4" w:rsidP="00D532F4">
      <w:pPr>
        <w:ind w:firstLine="720"/>
        <w:rPr>
          <w:rFonts w:ascii="Book Antiqua" w:hAnsi="Book Antiqua"/>
        </w:rPr>
      </w:pPr>
      <w:r w:rsidRPr="00D532F4">
        <w:rPr>
          <w:rFonts w:ascii="Book Antiqua" w:hAnsi="Book Antiqua"/>
        </w:rPr>
        <w:t xml:space="preserve">In concert, Rob has been a featured soloist for many leading symphonies, including recent appearances in San Francisco, San Diego, Atlanta, Chicago, Alabama, and Calgary as well as recent and upcoming appearances in </w:t>
      </w:r>
      <w:r w:rsidRPr="00D532F4">
        <w:rPr>
          <w:rFonts w:ascii="Book Antiqua" w:hAnsi="Book Antiqua"/>
          <w:i/>
        </w:rPr>
        <w:t>Bravo Broadway’s Broadway Rocks</w:t>
      </w:r>
      <w:r w:rsidRPr="00D532F4">
        <w:rPr>
          <w:rFonts w:ascii="Book Antiqua" w:hAnsi="Book Antiqua"/>
        </w:rPr>
        <w:t xml:space="preserve"> with the Hong Kong Philharmonic, and the Cleveland, Minnesota, Utah, West Virginia, National, Houston, Dayton, Maryland, Taipei and New Jersey Symphonies.  He conceived, co-created (with Maestro Randall C. Fleischer) and stars in </w:t>
      </w:r>
      <w:r w:rsidRPr="00D532F4">
        <w:rPr>
          <w:rFonts w:ascii="Book Antiqua" w:hAnsi="Book Antiqua"/>
          <w:i/>
        </w:rPr>
        <w:t>ROCKTOPIA</w:t>
      </w:r>
      <w:r w:rsidRPr="00D532F4">
        <w:rPr>
          <w:rFonts w:ascii="Book Antiqua" w:hAnsi="Book Antiqua"/>
        </w:rPr>
        <w:t>, a new Classical/Classic Rock fusion concert event that is currently touring worldwide</w:t>
      </w:r>
      <w:r w:rsidR="00D603BF">
        <w:rPr>
          <w:rFonts w:ascii="Book Antiqua" w:hAnsi="Book Antiqua"/>
        </w:rPr>
        <w:t xml:space="preserve"> after a recent successful Broadway run</w:t>
      </w:r>
      <w:bookmarkStart w:id="0" w:name="_GoBack"/>
      <w:bookmarkEnd w:id="0"/>
      <w:r w:rsidRPr="00D532F4">
        <w:rPr>
          <w:rFonts w:ascii="Book Antiqua" w:hAnsi="Book Antiqua"/>
        </w:rPr>
        <w:t xml:space="preserve">. </w:t>
      </w:r>
    </w:p>
    <w:p w:rsidR="00360E09" w:rsidRPr="00D532F4" w:rsidRDefault="00360E09" w:rsidP="00681A42">
      <w:pPr>
        <w:pStyle w:val="Body1"/>
        <w:ind w:firstLine="720"/>
        <w:rPr>
          <w:rFonts w:ascii="Book Antiqua" w:eastAsia="Times New Roman" w:hAnsi="Book Antiqua"/>
          <w:color w:val="auto"/>
          <w:sz w:val="22"/>
          <w:szCs w:val="22"/>
          <w:lang w:bidi="x-none"/>
        </w:rPr>
      </w:pPr>
    </w:p>
    <w:sectPr w:rsidR="00360E09" w:rsidRPr="00D5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E5"/>
    <w:rsid w:val="00360E09"/>
    <w:rsid w:val="00681A42"/>
    <w:rsid w:val="00D532F4"/>
    <w:rsid w:val="00D603BF"/>
    <w:rsid w:val="00D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C24E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C24E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2013-08-22T19:07:00Z</cp:lastPrinted>
  <dcterms:created xsi:type="dcterms:W3CDTF">2013-08-22T19:08:00Z</dcterms:created>
  <dcterms:modified xsi:type="dcterms:W3CDTF">2020-01-07T15:19:00Z</dcterms:modified>
</cp:coreProperties>
</file>